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page" w:horzAnchor="margin" w:tblpY="4767"/>
        <w:tblW w:w="14482" w:type="dxa"/>
        <w:tblLook w:val="04A0" w:firstRow="1" w:lastRow="0" w:firstColumn="1" w:lastColumn="0" w:noHBand="0" w:noVBand="1"/>
      </w:tblPr>
      <w:tblGrid>
        <w:gridCol w:w="1502"/>
        <w:gridCol w:w="1910"/>
        <w:gridCol w:w="1931"/>
        <w:gridCol w:w="2698"/>
        <w:gridCol w:w="2282"/>
        <w:gridCol w:w="2424"/>
        <w:gridCol w:w="1735"/>
      </w:tblGrid>
      <w:tr w:rsidR="00237A7D" w:rsidRPr="004E4C45" w14:paraId="32F75893" w14:textId="77777777" w:rsidTr="00827EDF">
        <w:trPr>
          <w:trHeight w:val="825"/>
        </w:trPr>
        <w:tc>
          <w:tcPr>
            <w:tcW w:w="1502" w:type="dxa"/>
            <w:shd w:val="clear" w:color="auto" w:fill="FFC000"/>
          </w:tcPr>
          <w:p w14:paraId="1F75B323" w14:textId="7CB5DDDB" w:rsidR="00237A7D" w:rsidRPr="00514CFB" w:rsidRDefault="00237A7D" w:rsidP="00827EDF">
            <w:pPr>
              <w:rPr>
                <w:rFonts w:ascii="Garamond" w:hAnsi="Garamond"/>
                <w:b/>
                <w:bCs/>
              </w:rPr>
            </w:pPr>
            <w:r w:rsidRPr="00514CFB">
              <w:rPr>
                <w:rFonts w:ascii="Garamond" w:hAnsi="Garamond"/>
                <w:b/>
                <w:bCs/>
              </w:rPr>
              <w:t>Risk</w:t>
            </w:r>
            <w:r w:rsidR="008F73CD" w:rsidRPr="00514CFB">
              <w:rPr>
                <w:rFonts w:ascii="Garamond" w:hAnsi="Garamond"/>
                <w:b/>
                <w:bCs/>
              </w:rPr>
              <w:t>er</w:t>
            </w:r>
          </w:p>
        </w:tc>
        <w:tc>
          <w:tcPr>
            <w:tcW w:w="1910" w:type="dxa"/>
            <w:shd w:val="clear" w:color="auto" w:fill="FFC000"/>
          </w:tcPr>
          <w:p w14:paraId="0165F706" w14:textId="77777777" w:rsidR="00237A7D" w:rsidRPr="00514CFB" w:rsidRDefault="00585F82" w:rsidP="00827EDF">
            <w:pPr>
              <w:rPr>
                <w:rFonts w:ascii="Garamond" w:hAnsi="Garamond"/>
                <w:b/>
                <w:bCs/>
              </w:rPr>
            </w:pPr>
            <w:r w:rsidRPr="00514CFB">
              <w:rPr>
                <w:rFonts w:ascii="Garamond" w:hAnsi="Garamond"/>
                <w:b/>
                <w:bCs/>
              </w:rPr>
              <w:t>Konsekvens</w:t>
            </w:r>
          </w:p>
        </w:tc>
        <w:tc>
          <w:tcPr>
            <w:tcW w:w="1931" w:type="dxa"/>
            <w:shd w:val="clear" w:color="auto" w:fill="FFC000"/>
          </w:tcPr>
          <w:p w14:paraId="3FC24239" w14:textId="77777777" w:rsidR="00237A7D" w:rsidRPr="00514CFB" w:rsidRDefault="00585F82" w:rsidP="00827EDF">
            <w:pPr>
              <w:rPr>
                <w:rFonts w:ascii="Garamond" w:hAnsi="Garamond"/>
                <w:b/>
                <w:bCs/>
              </w:rPr>
            </w:pPr>
            <w:r w:rsidRPr="00514CFB">
              <w:rPr>
                <w:rFonts w:ascii="Garamond" w:hAnsi="Garamond"/>
                <w:b/>
                <w:bCs/>
              </w:rPr>
              <w:t>Sannolikhet</w:t>
            </w:r>
          </w:p>
        </w:tc>
        <w:tc>
          <w:tcPr>
            <w:tcW w:w="2698" w:type="dxa"/>
            <w:shd w:val="clear" w:color="auto" w:fill="FFC000"/>
          </w:tcPr>
          <w:p w14:paraId="1A736285" w14:textId="77777777" w:rsidR="00237A7D" w:rsidRPr="00514CFB" w:rsidRDefault="00585F82" w:rsidP="00827EDF">
            <w:pPr>
              <w:rPr>
                <w:rFonts w:ascii="Garamond" w:hAnsi="Garamond"/>
                <w:b/>
                <w:bCs/>
              </w:rPr>
            </w:pPr>
            <w:r w:rsidRPr="00514CFB">
              <w:rPr>
                <w:rFonts w:ascii="Garamond" w:hAnsi="Garamond"/>
                <w:b/>
                <w:bCs/>
              </w:rPr>
              <w:t>Så här reducerar vi risken</w:t>
            </w:r>
          </w:p>
        </w:tc>
        <w:tc>
          <w:tcPr>
            <w:tcW w:w="2282" w:type="dxa"/>
            <w:shd w:val="clear" w:color="auto" w:fill="FFC000"/>
          </w:tcPr>
          <w:p w14:paraId="57975724" w14:textId="77777777" w:rsidR="00237A7D" w:rsidRPr="00514CFB" w:rsidRDefault="00237A7D" w:rsidP="00827EDF">
            <w:pPr>
              <w:rPr>
                <w:rFonts w:ascii="Garamond" w:hAnsi="Garamond"/>
                <w:b/>
                <w:bCs/>
              </w:rPr>
            </w:pPr>
            <w:r w:rsidRPr="00514CFB">
              <w:rPr>
                <w:rFonts w:ascii="Garamond" w:hAnsi="Garamond"/>
                <w:b/>
                <w:bCs/>
              </w:rPr>
              <w:t>Detta gör vi om risken blir verklighet</w:t>
            </w:r>
          </w:p>
        </w:tc>
        <w:tc>
          <w:tcPr>
            <w:tcW w:w="2424" w:type="dxa"/>
            <w:shd w:val="clear" w:color="auto" w:fill="FFC000"/>
          </w:tcPr>
          <w:p w14:paraId="63F6DD36" w14:textId="77777777" w:rsidR="00237A7D" w:rsidRPr="00514CFB" w:rsidRDefault="00237A7D" w:rsidP="00827EDF">
            <w:pPr>
              <w:rPr>
                <w:rFonts w:ascii="Garamond" w:hAnsi="Garamond"/>
                <w:b/>
                <w:bCs/>
              </w:rPr>
            </w:pPr>
            <w:r w:rsidRPr="00514CFB">
              <w:rPr>
                <w:rFonts w:ascii="Garamond" w:hAnsi="Garamond"/>
                <w:b/>
                <w:bCs/>
              </w:rPr>
              <w:t>Ansvarig</w:t>
            </w:r>
          </w:p>
        </w:tc>
        <w:tc>
          <w:tcPr>
            <w:tcW w:w="1735" w:type="dxa"/>
            <w:shd w:val="clear" w:color="auto" w:fill="FFC000"/>
          </w:tcPr>
          <w:p w14:paraId="1091585B" w14:textId="77777777" w:rsidR="00237A7D" w:rsidRPr="00514CFB" w:rsidRDefault="00237A7D" w:rsidP="00827EDF">
            <w:pPr>
              <w:rPr>
                <w:rFonts w:ascii="Garamond" w:hAnsi="Garamond"/>
                <w:b/>
                <w:bCs/>
              </w:rPr>
            </w:pPr>
            <w:r w:rsidRPr="00514CFB">
              <w:rPr>
                <w:rFonts w:ascii="Garamond" w:hAnsi="Garamond"/>
                <w:b/>
                <w:bCs/>
              </w:rPr>
              <w:t>Noteringar</w:t>
            </w:r>
          </w:p>
        </w:tc>
      </w:tr>
      <w:tr w:rsidR="00237A7D" w:rsidRPr="004E4C45" w14:paraId="5BA6086F" w14:textId="77777777" w:rsidTr="00827EDF">
        <w:trPr>
          <w:trHeight w:val="546"/>
        </w:trPr>
        <w:tc>
          <w:tcPr>
            <w:tcW w:w="1502" w:type="dxa"/>
          </w:tcPr>
          <w:p w14:paraId="560DDE1C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910" w:type="dxa"/>
          </w:tcPr>
          <w:p w14:paraId="6D0EC8C9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931" w:type="dxa"/>
          </w:tcPr>
          <w:p w14:paraId="6B39C772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698" w:type="dxa"/>
          </w:tcPr>
          <w:p w14:paraId="22A54725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282" w:type="dxa"/>
          </w:tcPr>
          <w:p w14:paraId="39A70B1E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424" w:type="dxa"/>
          </w:tcPr>
          <w:p w14:paraId="58624BF9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735" w:type="dxa"/>
          </w:tcPr>
          <w:p w14:paraId="4E0973A3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</w:tr>
      <w:tr w:rsidR="00237A7D" w:rsidRPr="004E4C45" w14:paraId="1EFC1878" w14:textId="77777777" w:rsidTr="00827EDF">
        <w:trPr>
          <w:trHeight w:val="518"/>
        </w:trPr>
        <w:tc>
          <w:tcPr>
            <w:tcW w:w="1502" w:type="dxa"/>
          </w:tcPr>
          <w:p w14:paraId="0B9E6A76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910" w:type="dxa"/>
          </w:tcPr>
          <w:p w14:paraId="5766E611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931" w:type="dxa"/>
          </w:tcPr>
          <w:p w14:paraId="2194F2AB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698" w:type="dxa"/>
          </w:tcPr>
          <w:p w14:paraId="6A2E5173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282" w:type="dxa"/>
          </w:tcPr>
          <w:p w14:paraId="0DF7A5FC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424" w:type="dxa"/>
          </w:tcPr>
          <w:p w14:paraId="70A77C07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735" w:type="dxa"/>
          </w:tcPr>
          <w:p w14:paraId="644DFD52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</w:tr>
      <w:tr w:rsidR="00237A7D" w:rsidRPr="004E4C45" w14:paraId="018561BD" w14:textId="77777777" w:rsidTr="00827EDF">
        <w:trPr>
          <w:trHeight w:val="546"/>
        </w:trPr>
        <w:tc>
          <w:tcPr>
            <w:tcW w:w="1502" w:type="dxa"/>
          </w:tcPr>
          <w:p w14:paraId="484379BA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910" w:type="dxa"/>
          </w:tcPr>
          <w:p w14:paraId="5FA1AF02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931" w:type="dxa"/>
          </w:tcPr>
          <w:p w14:paraId="58C3C2C8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698" w:type="dxa"/>
          </w:tcPr>
          <w:p w14:paraId="69145170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282" w:type="dxa"/>
          </w:tcPr>
          <w:p w14:paraId="4B852D46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424" w:type="dxa"/>
          </w:tcPr>
          <w:p w14:paraId="4F26AC5F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735" w:type="dxa"/>
          </w:tcPr>
          <w:p w14:paraId="19AF9F77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</w:tr>
      <w:tr w:rsidR="00237A7D" w:rsidRPr="004E4C45" w14:paraId="684D440E" w14:textId="77777777" w:rsidTr="00827EDF">
        <w:trPr>
          <w:trHeight w:val="546"/>
        </w:trPr>
        <w:tc>
          <w:tcPr>
            <w:tcW w:w="1502" w:type="dxa"/>
          </w:tcPr>
          <w:p w14:paraId="75034A67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910" w:type="dxa"/>
          </w:tcPr>
          <w:p w14:paraId="1A4A3AD9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931" w:type="dxa"/>
          </w:tcPr>
          <w:p w14:paraId="2CC0455D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698" w:type="dxa"/>
          </w:tcPr>
          <w:p w14:paraId="6731D2E8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282" w:type="dxa"/>
          </w:tcPr>
          <w:p w14:paraId="7D74EB1D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424" w:type="dxa"/>
          </w:tcPr>
          <w:p w14:paraId="096CB9C4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735" w:type="dxa"/>
          </w:tcPr>
          <w:p w14:paraId="2B1F3BFE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</w:tr>
      <w:tr w:rsidR="00237A7D" w:rsidRPr="004E4C45" w14:paraId="1095AAE2" w14:textId="77777777" w:rsidTr="00827EDF">
        <w:trPr>
          <w:trHeight w:val="518"/>
        </w:trPr>
        <w:tc>
          <w:tcPr>
            <w:tcW w:w="1502" w:type="dxa"/>
          </w:tcPr>
          <w:p w14:paraId="7738C38B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910" w:type="dxa"/>
          </w:tcPr>
          <w:p w14:paraId="57B2B25E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931" w:type="dxa"/>
          </w:tcPr>
          <w:p w14:paraId="7D719830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698" w:type="dxa"/>
          </w:tcPr>
          <w:p w14:paraId="09E853B1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282" w:type="dxa"/>
          </w:tcPr>
          <w:p w14:paraId="30DF504B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424" w:type="dxa"/>
          </w:tcPr>
          <w:p w14:paraId="0218206C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735" w:type="dxa"/>
          </w:tcPr>
          <w:p w14:paraId="72A0742C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</w:tr>
      <w:tr w:rsidR="00237A7D" w:rsidRPr="004E4C45" w14:paraId="42BD0F5F" w14:textId="77777777" w:rsidTr="00827EDF">
        <w:trPr>
          <w:trHeight w:val="546"/>
        </w:trPr>
        <w:tc>
          <w:tcPr>
            <w:tcW w:w="1502" w:type="dxa"/>
          </w:tcPr>
          <w:p w14:paraId="58C9640F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910" w:type="dxa"/>
          </w:tcPr>
          <w:p w14:paraId="411089FC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931" w:type="dxa"/>
          </w:tcPr>
          <w:p w14:paraId="328A7006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698" w:type="dxa"/>
          </w:tcPr>
          <w:p w14:paraId="03F86A1A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282" w:type="dxa"/>
          </w:tcPr>
          <w:p w14:paraId="6C0B2BB4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424" w:type="dxa"/>
          </w:tcPr>
          <w:p w14:paraId="03988471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735" w:type="dxa"/>
          </w:tcPr>
          <w:p w14:paraId="0D1D93D5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</w:tr>
      <w:tr w:rsidR="00237A7D" w:rsidRPr="004E4C45" w14:paraId="08153B7C" w14:textId="77777777" w:rsidTr="00827EDF">
        <w:trPr>
          <w:trHeight w:val="546"/>
        </w:trPr>
        <w:tc>
          <w:tcPr>
            <w:tcW w:w="1502" w:type="dxa"/>
          </w:tcPr>
          <w:p w14:paraId="6A0383CE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910" w:type="dxa"/>
          </w:tcPr>
          <w:p w14:paraId="23E45CF0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931" w:type="dxa"/>
          </w:tcPr>
          <w:p w14:paraId="0ACE3AA2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698" w:type="dxa"/>
          </w:tcPr>
          <w:p w14:paraId="24AC0B5B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282" w:type="dxa"/>
          </w:tcPr>
          <w:p w14:paraId="773C65DE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2424" w:type="dxa"/>
          </w:tcPr>
          <w:p w14:paraId="631CDE3F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  <w:tc>
          <w:tcPr>
            <w:tcW w:w="1735" w:type="dxa"/>
          </w:tcPr>
          <w:p w14:paraId="6587069A" w14:textId="77777777" w:rsidR="00237A7D" w:rsidRPr="004E4C45" w:rsidRDefault="00237A7D" w:rsidP="00827EDF">
            <w:pPr>
              <w:rPr>
                <w:rFonts w:ascii="Garamond" w:hAnsi="Garamond"/>
              </w:rPr>
            </w:pPr>
          </w:p>
        </w:tc>
      </w:tr>
    </w:tbl>
    <w:p w14:paraId="3197A8FD" w14:textId="3F708EB8" w:rsidR="00A0511D" w:rsidRPr="00DB53D6" w:rsidRDefault="005B215A">
      <w:pPr>
        <w:pBdr>
          <w:bottom w:val="single" w:sz="6" w:space="1" w:color="auto"/>
        </w:pBdr>
        <w:rPr>
          <w:rFonts w:ascii="Garamond" w:hAnsi="Garamond" w:cs="Times New Roman"/>
          <w:b/>
          <w:bCs/>
          <w:sz w:val="20"/>
          <w:szCs w:val="20"/>
        </w:rPr>
      </w:pPr>
      <w:r w:rsidRPr="00DB53D6">
        <w:rPr>
          <w:rFonts w:ascii="Garamond" w:hAnsi="Garamond" w:cs="Times New Roman"/>
          <w:b/>
          <w:bCs/>
          <w:sz w:val="48"/>
          <w:szCs w:val="48"/>
        </w:rPr>
        <w:t>Mall</w:t>
      </w:r>
      <w:r w:rsidRPr="00DB53D6">
        <w:rPr>
          <w:rFonts w:ascii="Garamond" w:hAnsi="Garamond" w:cs="Times New Roman"/>
          <w:b/>
          <w:bCs/>
          <w:sz w:val="48"/>
          <w:szCs w:val="48"/>
        </w:rPr>
        <w:t xml:space="preserve"> för </w:t>
      </w:r>
      <w:r w:rsidR="00237A7D" w:rsidRPr="00DB53D6">
        <w:rPr>
          <w:rFonts w:ascii="Garamond" w:hAnsi="Garamond" w:cs="Times New Roman"/>
          <w:b/>
          <w:bCs/>
          <w:sz w:val="48"/>
          <w:szCs w:val="48"/>
        </w:rPr>
        <w:t>Riskanalys</w:t>
      </w:r>
    </w:p>
    <w:tbl>
      <w:tblPr>
        <w:tblpPr w:leftFromText="141" w:rightFromText="141" w:vertAnchor="text" w:horzAnchor="margin" w:tblpY="204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8"/>
        <w:gridCol w:w="3187"/>
        <w:gridCol w:w="3948"/>
      </w:tblGrid>
      <w:tr w:rsidR="00E148A5" w:rsidRPr="004E4C45" w14:paraId="06A815EB" w14:textId="77777777" w:rsidTr="00AF6069">
        <w:trPr>
          <w:trHeight w:val="721"/>
        </w:trPr>
        <w:tc>
          <w:tcPr>
            <w:tcW w:w="2718" w:type="dxa"/>
          </w:tcPr>
          <w:p w14:paraId="104E70C2" w14:textId="77777777" w:rsidR="00E148A5" w:rsidRPr="004E4C45" w:rsidRDefault="00E148A5" w:rsidP="00E148A5">
            <w:pPr>
              <w:ind w:left="-8"/>
              <w:rPr>
                <w:rFonts w:ascii="Garamond" w:hAnsi="Garamond" w:cs="Times New Roman"/>
                <w:sz w:val="20"/>
                <w:szCs w:val="20"/>
              </w:rPr>
            </w:pPr>
            <w:r w:rsidRPr="004E4C45">
              <w:rPr>
                <w:rFonts w:ascii="Garamond" w:hAnsi="Garamond" w:cs="Times New Roman"/>
                <w:sz w:val="20"/>
                <w:szCs w:val="20"/>
              </w:rPr>
              <w:t>Datum</w:t>
            </w:r>
          </w:p>
          <w:p w14:paraId="5423D4E0" w14:textId="4CBD53B6" w:rsidR="00940212" w:rsidRPr="004E4C45" w:rsidRDefault="00940212" w:rsidP="00E148A5">
            <w:pPr>
              <w:ind w:left="-8"/>
              <w:rPr>
                <w:rFonts w:ascii="Garamond" w:hAnsi="Garamond" w:cs="Times New Roman"/>
                <w:sz w:val="20"/>
                <w:szCs w:val="20"/>
              </w:rPr>
            </w:pPr>
            <w:r w:rsidRPr="004E4C45">
              <w:rPr>
                <w:rFonts w:ascii="Garamond" w:hAnsi="Garamond" w:cs="Times New Roman"/>
                <w:sz w:val="20"/>
                <w:szCs w:val="20"/>
              </w:rPr>
              <w:t>[datum]</w:t>
            </w:r>
          </w:p>
        </w:tc>
        <w:tc>
          <w:tcPr>
            <w:tcW w:w="3187" w:type="dxa"/>
          </w:tcPr>
          <w:p w14:paraId="4104C25D" w14:textId="77777777" w:rsidR="00E148A5" w:rsidRPr="004E4C45" w:rsidRDefault="00E148A5" w:rsidP="00E148A5">
            <w:pPr>
              <w:ind w:left="-8"/>
              <w:rPr>
                <w:rFonts w:ascii="Garamond" w:hAnsi="Garamond" w:cs="Times New Roman"/>
                <w:sz w:val="20"/>
                <w:szCs w:val="20"/>
              </w:rPr>
            </w:pPr>
            <w:r w:rsidRPr="004E4C45">
              <w:rPr>
                <w:rFonts w:ascii="Garamond" w:hAnsi="Garamond" w:cs="Times New Roman"/>
                <w:sz w:val="20"/>
                <w:szCs w:val="20"/>
              </w:rPr>
              <w:t>Projekt</w:t>
            </w:r>
          </w:p>
          <w:p w14:paraId="7DAA853D" w14:textId="3B59050C" w:rsidR="00F13688" w:rsidRPr="004E4C45" w:rsidRDefault="00F13688" w:rsidP="00E148A5">
            <w:pPr>
              <w:ind w:left="-8"/>
              <w:rPr>
                <w:rFonts w:ascii="Garamond" w:hAnsi="Garamond" w:cs="Times New Roman"/>
                <w:sz w:val="20"/>
                <w:szCs w:val="20"/>
              </w:rPr>
            </w:pPr>
            <w:r w:rsidRPr="004E4C45">
              <w:rPr>
                <w:rFonts w:ascii="Garamond" w:hAnsi="Garamond" w:cs="Times New Roman"/>
                <w:sz w:val="20"/>
                <w:szCs w:val="20"/>
              </w:rPr>
              <w:t>[Projektnamn]</w:t>
            </w:r>
          </w:p>
        </w:tc>
        <w:tc>
          <w:tcPr>
            <w:tcW w:w="3948" w:type="dxa"/>
          </w:tcPr>
          <w:p w14:paraId="1DB23D83" w14:textId="77777777" w:rsidR="00E148A5" w:rsidRPr="004E4C45" w:rsidRDefault="00E148A5" w:rsidP="00E148A5">
            <w:pPr>
              <w:ind w:left="-8"/>
              <w:rPr>
                <w:rFonts w:ascii="Garamond" w:hAnsi="Garamond" w:cs="Times New Roman"/>
                <w:sz w:val="20"/>
                <w:szCs w:val="20"/>
              </w:rPr>
            </w:pPr>
            <w:r w:rsidRPr="004E4C45">
              <w:rPr>
                <w:rFonts w:ascii="Garamond" w:hAnsi="Garamond" w:cs="Times New Roman"/>
                <w:sz w:val="20"/>
                <w:szCs w:val="20"/>
              </w:rPr>
              <w:t>Högsta ansvarig för riskanalysen</w:t>
            </w:r>
          </w:p>
          <w:p w14:paraId="11C67CA2" w14:textId="225A3286" w:rsidR="00F13688" w:rsidRPr="004E4C45" w:rsidRDefault="00F13688" w:rsidP="00E148A5">
            <w:pPr>
              <w:ind w:left="-8"/>
              <w:rPr>
                <w:rFonts w:ascii="Garamond" w:hAnsi="Garamond" w:cs="Times New Roman"/>
                <w:sz w:val="20"/>
                <w:szCs w:val="20"/>
              </w:rPr>
            </w:pPr>
            <w:r w:rsidRPr="004E4C45">
              <w:rPr>
                <w:rFonts w:ascii="Garamond" w:hAnsi="Garamond" w:cs="Times New Roman"/>
                <w:sz w:val="20"/>
                <w:szCs w:val="20"/>
              </w:rPr>
              <w:t>[Namn]</w:t>
            </w:r>
          </w:p>
        </w:tc>
      </w:tr>
    </w:tbl>
    <w:p w14:paraId="7FB62511" w14:textId="4BB2208F" w:rsidR="00EA7474" w:rsidRPr="004E4C45" w:rsidRDefault="00EA7474">
      <w:pPr>
        <w:rPr>
          <w:rFonts w:ascii="Garamond" w:hAnsi="Garamond" w:cs="Times New Roman"/>
          <w:b/>
          <w:bCs/>
          <w:sz w:val="24"/>
          <w:szCs w:val="24"/>
        </w:rPr>
      </w:pPr>
    </w:p>
    <w:p w14:paraId="0B97DBF4" w14:textId="5BDDD67D" w:rsidR="005B6AE9" w:rsidRPr="004E4C45" w:rsidRDefault="005B6AE9">
      <w:pPr>
        <w:rPr>
          <w:rFonts w:ascii="Garamond" w:hAnsi="Garamond" w:cs="Times New Roman"/>
          <w:b/>
          <w:bCs/>
          <w:sz w:val="24"/>
          <w:szCs w:val="24"/>
        </w:rPr>
      </w:pPr>
    </w:p>
    <w:p w14:paraId="687A51C0" w14:textId="77777777" w:rsidR="005B6AE9" w:rsidRPr="004E4C45" w:rsidRDefault="005B6AE9">
      <w:pPr>
        <w:rPr>
          <w:rFonts w:ascii="Garamond" w:hAnsi="Garamond" w:cs="Times New Roman"/>
          <w:b/>
          <w:bCs/>
          <w:sz w:val="24"/>
          <w:szCs w:val="24"/>
        </w:rPr>
      </w:pPr>
    </w:p>
    <w:sectPr w:rsidR="005B6AE9" w:rsidRPr="004E4C45" w:rsidSect="00AF2B4D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6D720" w14:textId="77777777" w:rsidR="001E05DA" w:rsidRDefault="001E05DA" w:rsidP="00237A7D">
      <w:pPr>
        <w:spacing w:after="0" w:line="240" w:lineRule="auto"/>
      </w:pPr>
      <w:r>
        <w:separator/>
      </w:r>
    </w:p>
  </w:endnote>
  <w:endnote w:type="continuationSeparator" w:id="0">
    <w:p w14:paraId="70B0B26D" w14:textId="77777777" w:rsidR="001E05DA" w:rsidRDefault="001E05DA" w:rsidP="0023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917A" w14:textId="77777777" w:rsidR="007A5A69" w:rsidRDefault="007A5A69" w:rsidP="007A5A69">
    <w:pPr>
      <w:pStyle w:val="Sidfot"/>
      <w:pBdr>
        <w:bottom w:val="single" w:sz="6" w:space="1" w:color="auto"/>
      </w:pBdr>
      <w:rPr>
        <w:rFonts w:ascii="Garamond" w:hAnsi="Garamond"/>
      </w:rPr>
    </w:pPr>
  </w:p>
  <w:p w14:paraId="7B18F3DF" w14:textId="77777777" w:rsidR="007A5A69" w:rsidRDefault="007A5A69" w:rsidP="007A5A69">
    <w:pPr>
      <w:pStyle w:val="Sidfot"/>
      <w:rPr>
        <w:rFonts w:ascii="Garamond" w:hAnsi="Garamond"/>
      </w:rPr>
    </w:pPr>
    <w:r>
      <w:rPr>
        <w:rFonts w:ascii="Garamond" w:hAnsi="Garamond"/>
      </w:rPr>
      <w:t xml:space="preserve">Företagsnamn </w:t>
    </w:r>
  </w:p>
  <w:p w14:paraId="0750AA47" w14:textId="0DCEC7E6" w:rsidR="007A5A69" w:rsidRDefault="007A5A69" w:rsidP="006739E9">
    <w:pPr>
      <w:pStyle w:val="Sidfot"/>
      <w:tabs>
        <w:tab w:val="clear" w:pos="4536"/>
        <w:tab w:val="clear" w:pos="9072"/>
        <w:tab w:val="left" w:pos="12787"/>
      </w:tabs>
      <w:rPr>
        <w:rFonts w:ascii="Garamond" w:hAnsi="Garamond"/>
      </w:rPr>
    </w:pPr>
    <w:r>
      <w:rPr>
        <w:rFonts w:ascii="Garamond" w:hAnsi="Garamond"/>
      </w:rPr>
      <w:t>Adress</w:t>
    </w:r>
    <w:r w:rsidR="006739E9">
      <w:rPr>
        <w:rFonts w:ascii="Garamond" w:hAnsi="Garamond"/>
      </w:rPr>
      <w:tab/>
    </w:r>
  </w:p>
  <w:p w14:paraId="3CA10770" w14:textId="2AEE6058" w:rsidR="007A5A69" w:rsidRDefault="007A5A69" w:rsidP="007A5A69">
    <w:pPr>
      <w:pStyle w:val="Sidfot"/>
      <w:rPr>
        <w:rFonts w:ascii="Garamond" w:hAnsi="Garamond"/>
      </w:rPr>
    </w:pPr>
    <w:r>
      <w:rPr>
        <w:rFonts w:ascii="Garamond" w:hAnsi="Garamond"/>
      </w:rPr>
      <w:t>Organisationsnummer</w:t>
    </w:r>
    <w:r>
      <w:rPr>
        <w:rFonts w:ascii="Garamond" w:hAnsi="Garamond"/>
      </w:rPr>
      <w:tab/>
      <w:t xml:space="preserve">                                                                                              </w:t>
    </w:r>
    <w:r w:rsidR="00382916">
      <w:rPr>
        <w:rFonts w:ascii="Garamond" w:hAnsi="Garamond"/>
      </w:rPr>
      <w:tab/>
    </w:r>
    <w:r w:rsidR="00382916">
      <w:rPr>
        <w:rFonts w:ascii="Garamond" w:hAnsi="Garamond"/>
      </w:rPr>
      <w:tab/>
    </w:r>
    <w:r w:rsidR="00382916">
      <w:rPr>
        <w:rFonts w:ascii="Garamond" w:hAnsi="Garamond"/>
      </w:rPr>
      <w:tab/>
    </w:r>
    <w:r>
      <w:rPr>
        <w:rFonts w:ascii="Garamond" w:hAnsi="Garamond"/>
      </w:rPr>
      <w:t xml:space="preserve">Sida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PAGE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  <w:r>
      <w:rPr>
        <w:rFonts w:ascii="Garamond" w:hAnsi="Garamond"/>
      </w:rPr>
      <w:t xml:space="preserve"> av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NUMPAGES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</w:p>
  <w:p w14:paraId="08A71C86" w14:textId="77777777" w:rsidR="007A5A69" w:rsidRDefault="007A5A69" w:rsidP="007A5A69">
    <w:pPr>
      <w:pStyle w:val="Sidfot"/>
      <w:rPr>
        <w:rFonts w:ascii="Garamond" w:hAnsi="Garamond"/>
      </w:rPr>
    </w:pPr>
    <w:r>
      <w:rPr>
        <w:rFonts w:ascii="Garamond" w:hAnsi="Garamond"/>
      </w:rPr>
      <w:t>E-post</w:t>
    </w:r>
  </w:p>
  <w:p w14:paraId="2F15DE3E" w14:textId="2FE2D227" w:rsidR="00987743" w:rsidRPr="007A5A69" w:rsidRDefault="007A5A69" w:rsidP="007A5A69">
    <w:pPr>
      <w:pStyle w:val="Sidfot"/>
      <w:rPr>
        <w:rFonts w:ascii="Times New Roman" w:hAnsi="Times New Roman"/>
      </w:rPr>
    </w:pPr>
    <w:r>
      <w:rPr>
        <w:rFonts w:ascii="Garamond" w:hAnsi="Garamond"/>
      </w:rPr>
      <w:t>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8417" w14:textId="77777777" w:rsidR="001E05DA" w:rsidRDefault="001E05DA" w:rsidP="00237A7D">
      <w:pPr>
        <w:spacing w:after="0" w:line="240" w:lineRule="auto"/>
      </w:pPr>
      <w:r>
        <w:separator/>
      </w:r>
    </w:p>
  </w:footnote>
  <w:footnote w:type="continuationSeparator" w:id="0">
    <w:p w14:paraId="3D04091D" w14:textId="77777777" w:rsidR="001E05DA" w:rsidRDefault="001E05DA" w:rsidP="0023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55F0" w14:textId="635C2441" w:rsidR="0079159D" w:rsidRPr="005821ED" w:rsidRDefault="00CE3C7B" w:rsidP="00A45C56">
    <w:pPr>
      <w:pStyle w:val="Sidhuvud"/>
      <w:pBdr>
        <w:bottom w:val="single" w:sz="6" w:space="1" w:color="auto"/>
      </w:pBdr>
      <w:rPr>
        <w:rFonts w:ascii="Garamond" w:hAnsi="Garamond"/>
        <w:color w:val="262626" w:themeColor="text1" w:themeTint="D9"/>
      </w:rPr>
    </w:pPr>
    <w:r w:rsidRPr="005821ED">
      <w:rPr>
        <w:rFonts w:ascii="Garamond" w:hAnsi="Garamond"/>
        <w:color w:val="262626" w:themeColor="text1" w:themeTint="D9"/>
      </w:rPr>
      <w:t>FÖRETAGSNAMN</w:t>
    </w:r>
    <w:r w:rsidR="0079159D" w:rsidRPr="005821ED">
      <w:rPr>
        <w:rFonts w:ascii="Garamond" w:hAnsi="Garamond"/>
        <w:color w:val="262626" w:themeColor="text1" w:themeTint="D9"/>
      </w:rPr>
      <w:t xml:space="preserve"> </w:t>
    </w:r>
    <w:r w:rsidR="00DC0CA0" w:rsidRPr="005821ED">
      <w:rPr>
        <w:rFonts w:ascii="Garamond" w:hAnsi="Garamond"/>
        <w:color w:val="262626" w:themeColor="text1" w:themeTint="D9"/>
      </w:rPr>
      <w:tab/>
    </w:r>
    <w:r w:rsidR="00DC0CA0" w:rsidRPr="005821ED">
      <w:rPr>
        <w:rFonts w:ascii="Garamond" w:hAnsi="Garamond"/>
        <w:color w:val="262626" w:themeColor="text1" w:themeTint="D9"/>
      </w:rPr>
      <w:tab/>
    </w:r>
    <w:r w:rsidR="00A45C56" w:rsidRPr="005821ED">
      <w:rPr>
        <w:rFonts w:ascii="Garamond" w:hAnsi="Garamond"/>
        <w:color w:val="262626" w:themeColor="text1" w:themeTint="D9"/>
      </w:rPr>
      <w:tab/>
    </w:r>
    <w:r w:rsidR="00A45C56" w:rsidRPr="005821ED">
      <w:rPr>
        <w:rFonts w:ascii="Garamond" w:hAnsi="Garamond"/>
        <w:color w:val="262626" w:themeColor="text1" w:themeTint="D9"/>
      </w:rPr>
      <w:tab/>
    </w:r>
    <w:r w:rsidR="00DC0CA0" w:rsidRPr="005821ED">
      <w:rPr>
        <w:rFonts w:ascii="Garamond" w:hAnsi="Garamond"/>
        <w:color w:val="808080" w:themeColor="background1" w:themeShade="80"/>
      </w:rPr>
      <w:t>RISKANALYS</w:t>
    </w:r>
  </w:p>
  <w:p w14:paraId="435D141C" w14:textId="77777777" w:rsidR="00CE3C7B" w:rsidRPr="005821ED" w:rsidRDefault="00CE3C7B" w:rsidP="00A45C56">
    <w:pPr>
      <w:pStyle w:val="Sidhuvud"/>
      <w:rPr>
        <w:color w:val="262626" w:themeColor="text1" w:themeTint="D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A7D"/>
    <w:rsid w:val="000018A4"/>
    <w:rsid w:val="00133B33"/>
    <w:rsid w:val="001E05DA"/>
    <w:rsid w:val="00221D2F"/>
    <w:rsid w:val="00237A7D"/>
    <w:rsid w:val="0024264A"/>
    <w:rsid w:val="002614AE"/>
    <w:rsid w:val="00283AF2"/>
    <w:rsid w:val="00292A5B"/>
    <w:rsid w:val="00382916"/>
    <w:rsid w:val="00403E9E"/>
    <w:rsid w:val="00422C58"/>
    <w:rsid w:val="00467801"/>
    <w:rsid w:val="004C3B6E"/>
    <w:rsid w:val="004E4C45"/>
    <w:rsid w:val="00514CFB"/>
    <w:rsid w:val="0054154A"/>
    <w:rsid w:val="005821ED"/>
    <w:rsid w:val="00585F82"/>
    <w:rsid w:val="005B215A"/>
    <w:rsid w:val="005B6AE9"/>
    <w:rsid w:val="005E12F7"/>
    <w:rsid w:val="00626431"/>
    <w:rsid w:val="006739E9"/>
    <w:rsid w:val="006E7E86"/>
    <w:rsid w:val="006F4F2E"/>
    <w:rsid w:val="0079159D"/>
    <w:rsid w:val="007A5A69"/>
    <w:rsid w:val="00827EDF"/>
    <w:rsid w:val="00876F74"/>
    <w:rsid w:val="008D6500"/>
    <w:rsid w:val="008F73CD"/>
    <w:rsid w:val="009311EB"/>
    <w:rsid w:val="00940212"/>
    <w:rsid w:val="00985B92"/>
    <w:rsid w:val="00987743"/>
    <w:rsid w:val="00A0511D"/>
    <w:rsid w:val="00A30350"/>
    <w:rsid w:val="00A45C56"/>
    <w:rsid w:val="00A67B73"/>
    <w:rsid w:val="00AF2B4D"/>
    <w:rsid w:val="00AF6069"/>
    <w:rsid w:val="00B4457D"/>
    <w:rsid w:val="00B863D9"/>
    <w:rsid w:val="00B96CAC"/>
    <w:rsid w:val="00BE6769"/>
    <w:rsid w:val="00BE68C0"/>
    <w:rsid w:val="00C50E9F"/>
    <w:rsid w:val="00C67AB4"/>
    <w:rsid w:val="00CA2040"/>
    <w:rsid w:val="00CE3C7B"/>
    <w:rsid w:val="00D70F44"/>
    <w:rsid w:val="00DB53D6"/>
    <w:rsid w:val="00DC0CA0"/>
    <w:rsid w:val="00E06BF0"/>
    <w:rsid w:val="00E148A5"/>
    <w:rsid w:val="00EA7474"/>
    <w:rsid w:val="00F04AB2"/>
    <w:rsid w:val="00F11806"/>
    <w:rsid w:val="00F13688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02F7D"/>
  <w15:docId w15:val="{1CFA357D-86E4-4E0F-89D7-654B3BE8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1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37A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nhideWhenUsed/>
    <w:rsid w:val="00237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237A7D"/>
  </w:style>
  <w:style w:type="paragraph" w:styleId="Sidfot">
    <w:name w:val="footer"/>
    <w:basedOn w:val="Normal"/>
    <w:link w:val="SidfotChar"/>
    <w:unhideWhenUsed/>
    <w:rsid w:val="00237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23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230</Characters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2013-05-31T10:29:00Z</dcterms:created>
  <dcterms:modified xsi:type="dcterms:W3CDTF">2022-12-25T11:05:00Z</dcterms:modified>
</cp:coreProperties>
</file>